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EDB" w:rsidRDefault="001A4EDB"/>
    <w:p w:rsidR="00F9565A" w:rsidRDefault="00F9565A"/>
    <w:p w:rsidR="00F9565A" w:rsidRDefault="00F9565A"/>
    <w:p w:rsidR="00F9565A" w:rsidRDefault="00F9565A"/>
    <w:p w:rsidR="00F9565A" w:rsidRDefault="00F9565A"/>
    <w:p w:rsidR="00F9565A" w:rsidRDefault="00A47F7D" w:rsidP="00A47F7D">
      <w:pPr>
        <w:spacing w:after="0" w:line="480" w:lineRule="auto"/>
        <w:jc w:val="center"/>
      </w:pPr>
      <w:r>
        <w:t>Comprehensive Examin</w:t>
      </w:r>
      <w:r w:rsidR="00CE61AC">
        <w:t>ation for</w:t>
      </w:r>
      <w:r w:rsidR="00484909">
        <w:t xml:space="preserve"> Masters of Technology Leadership</w:t>
      </w:r>
    </w:p>
    <w:p w:rsidR="00A47F7D" w:rsidRDefault="00A47F7D" w:rsidP="00A47F7D">
      <w:pPr>
        <w:spacing w:after="0" w:line="480" w:lineRule="auto"/>
        <w:jc w:val="center"/>
      </w:pPr>
      <w:r>
        <w:t>Leslie A. Hallbauer</w:t>
      </w:r>
    </w:p>
    <w:p w:rsidR="00A47F7D" w:rsidRDefault="00A47F7D" w:rsidP="00A47F7D">
      <w:pPr>
        <w:spacing w:after="0" w:line="480" w:lineRule="auto"/>
        <w:jc w:val="center"/>
      </w:pPr>
      <w:r>
        <w:t>Lamar University</w:t>
      </w:r>
    </w:p>
    <w:p w:rsidR="00A47F7D" w:rsidRDefault="00A47F7D">
      <w:r>
        <w:br w:type="page"/>
      </w:r>
    </w:p>
    <w:p w:rsidR="00A47F7D" w:rsidRDefault="00484909" w:rsidP="00A47F7D">
      <w:pPr>
        <w:spacing w:after="0" w:line="480" w:lineRule="auto"/>
        <w:jc w:val="center"/>
      </w:pPr>
      <w:r>
        <w:lastRenderedPageBreak/>
        <w:t>Introduction</w:t>
      </w:r>
    </w:p>
    <w:p w:rsidR="00484909" w:rsidRDefault="00484909" w:rsidP="00484909">
      <w:pPr>
        <w:autoSpaceDE w:val="0"/>
        <w:autoSpaceDN w:val="0"/>
        <w:adjustRightInd w:val="0"/>
        <w:spacing w:after="100" w:line="480" w:lineRule="auto"/>
        <w:ind w:right="-270" w:firstLine="720"/>
        <w:jc w:val="both"/>
        <w:rPr>
          <w:rFonts w:cs="Times New Roman"/>
          <w:szCs w:val="24"/>
        </w:rPr>
      </w:pPr>
      <w:r w:rsidRPr="00093553">
        <w:rPr>
          <w:rFonts w:cs="Times New Roman"/>
          <w:szCs w:val="24"/>
        </w:rPr>
        <w:t>Technol</w:t>
      </w:r>
      <w:r>
        <w:rPr>
          <w:rFonts w:cs="Times New Roman"/>
          <w:szCs w:val="24"/>
        </w:rPr>
        <w:t xml:space="preserve">ogy is part of our daily lives </w:t>
      </w:r>
      <w:r w:rsidRPr="00093553">
        <w:rPr>
          <w:rFonts w:cs="Times New Roman"/>
          <w:szCs w:val="24"/>
        </w:rPr>
        <w:t xml:space="preserve">and there are very few jobs in this world that are not touched by something to do with technology. Our students live by their smart </w:t>
      </w:r>
      <w:r>
        <w:rPr>
          <w:rFonts w:cs="Times New Roman"/>
          <w:szCs w:val="24"/>
        </w:rPr>
        <w:t xml:space="preserve">phones, </w:t>
      </w:r>
      <w:r w:rsidRPr="00093553">
        <w:rPr>
          <w:rFonts w:cs="Times New Roman"/>
          <w:szCs w:val="24"/>
        </w:rPr>
        <w:t>computers, e-readers, tablets and other devices. If we are not using and teaching technology we are doing a grave disservice to our students and their future. Learning has left the isolated classroom that was teacher-centered and teacher-directed to one in which students are the explorers and creators of their education, sharing this knowledge by collaborating and communicating with others around the world. This is an exciting time to be in education if you want to be an advocate and leader in the technology field.</w:t>
      </w:r>
    </w:p>
    <w:p w:rsidR="00484909" w:rsidRDefault="00484909" w:rsidP="00484909">
      <w:pPr>
        <w:autoSpaceDE w:val="0"/>
        <w:autoSpaceDN w:val="0"/>
        <w:adjustRightInd w:val="0"/>
        <w:spacing w:after="100" w:line="480" w:lineRule="auto"/>
        <w:ind w:right="-270"/>
        <w:jc w:val="center"/>
        <w:rPr>
          <w:rFonts w:cs="Times New Roman"/>
          <w:szCs w:val="24"/>
        </w:rPr>
      </w:pPr>
      <w:r>
        <w:rPr>
          <w:rFonts w:cs="Times New Roman"/>
          <w:szCs w:val="24"/>
        </w:rPr>
        <w:t>Position Goal</w:t>
      </w:r>
    </w:p>
    <w:p w:rsidR="00484909" w:rsidRDefault="00484909" w:rsidP="00484909">
      <w:pPr>
        <w:spacing w:line="480" w:lineRule="auto"/>
        <w:ind w:firstLine="720"/>
      </w:pPr>
      <w:r>
        <w:t>I have been a school librarian for the last 16 years and while I love it, I’ve become concerned that one day I may become replaced. My goal is to stay in the library field but more under the guise of a multi-media specialist/technologist</w:t>
      </w:r>
    </w:p>
    <w:p w:rsidR="00484909" w:rsidRDefault="00484909" w:rsidP="00484909">
      <w:pPr>
        <w:jc w:val="center"/>
      </w:pPr>
      <w:r>
        <w:t>Leadership Goal</w:t>
      </w:r>
    </w:p>
    <w:p w:rsidR="00484909" w:rsidRDefault="00484909" w:rsidP="00484909">
      <w:pPr>
        <w:spacing w:line="480" w:lineRule="auto"/>
        <w:ind w:firstLine="720"/>
      </w:pPr>
      <w:r>
        <w:t xml:space="preserve">When I started this program, my goal was to further my education in the technology field because as a school librarian I felt that my position in education was very vulnerable.  While I have kept up with technology in the library and have used technology to teach research classes, information literacy and provide many types of technology for my students and faculty to use, many colleagues still see me as just the “book lady”.  Last year when cuts were being made, librarians were one of the top positions cut around the state. What many people don’t understand is that we do have our feet in both doors. In fact many librarians liked to be called Library or Information Media Specialists and are the campus technologist as well as the librarian. Much of our training at workshops and conferences in education today is technology based. I’ve always </w:t>
      </w:r>
      <w:r>
        <w:lastRenderedPageBreak/>
        <w:t>enjoyed working with technology, but felt like now I needed to take it a step further and get my masters in technology.</w:t>
      </w:r>
    </w:p>
    <w:p w:rsidR="00484909" w:rsidRDefault="00484909" w:rsidP="00484909">
      <w:pPr>
        <w:spacing w:line="480" w:lineRule="auto"/>
        <w:ind w:firstLine="720"/>
      </w:pPr>
      <w:r>
        <w:t xml:space="preserve">These classes have helped me learn more about integrating technology into the daily routine of the classroom. As the librarian, if the teachers came to me looking for help I would do the best I could to accommodate their needs. Now I see the “big picture” and have become much more pro-active pushing technology when I find something I think would work great in a classroom. I attend more PLC’s promoting new ideas, databases, equipment and so forth. This week I introduced Audacity to my reading teachers so they can record themselves or their students reading a book and they loved the program. No more tape recorders! Since then I’ve had two other teachers e-mail for information since they  That’s what leadership means--lead, take the initiative and don’t wait for them to come to you. </w:t>
      </w:r>
    </w:p>
    <w:p w:rsidR="00484909" w:rsidRDefault="00484909" w:rsidP="00484909">
      <w:pPr>
        <w:spacing w:line="480" w:lineRule="auto"/>
        <w:ind w:firstLine="720"/>
      </w:pPr>
      <w:r>
        <w:t>My goal is to showcase the library and our services in the technology field so that we are still a valued and relevant source of resources, equipment, information and literacy for the faculty and students.</w:t>
      </w:r>
    </w:p>
    <w:p w:rsidR="00484909" w:rsidRDefault="00484909" w:rsidP="00484909"/>
    <w:p w:rsidR="00484909" w:rsidRPr="00093553" w:rsidRDefault="00484909" w:rsidP="00484909">
      <w:pPr>
        <w:spacing w:line="480" w:lineRule="auto"/>
        <w:rPr>
          <w:rFonts w:cs="Times New Roman"/>
          <w:szCs w:val="24"/>
        </w:rPr>
      </w:pPr>
    </w:p>
    <w:p w:rsidR="00484909" w:rsidRDefault="00484909" w:rsidP="00484909">
      <w:pPr>
        <w:spacing w:line="480" w:lineRule="auto"/>
        <w:ind w:firstLine="720"/>
      </w:pPr>
    </w:p>
    <w:p w:rsidR="00484909" w:rsidRDefault="00484909" w:rsidP="00484909">
      <w:pPr>
        <w:spacing w:line="480" w:lineRule="auto"/>
        <w:ind w:firstLine="720"/>
      </w:pPr>
      <w:r>
        <w:t xml:space="preserve">. </w:t>
      </w:r>
    </w:p>
    <w:p w:rsidR="00484909" w:rsidRDefault="00484909" w:rsidP="00484909">
      <w:pPr>
        <w:autoSpaceDE w:val="0"/>
        <w:autoSpaceDN w:val="0"/>
        <w:adjustRightInd w:val="0"/>
        <w:spacing w:after="100" w:line="480" w:lineRule="auto"/>
        <w:ind w:right="-270" w:firstLine="720"/>
        <w:rPr>
          <w:rFonts w:cs="Times New Roman"/>
          <w:szCs w:val="24"/>
        </w:rPr>
      </w:pPr>
    </w:p>
    <w:p w:rsidR="00484909" w:rsidRPr="00093553" w:rsidRDefault="00484909" w:rsidP="00484909">
      <w:pPr>
        <w:autoSpaceDE w:val="0"/>
        <w:autoSpaceDN w:val="0"/>
        <w:adjustRightInd w:val="0"/>
        <w:spacing w:after="100" w:line="480" w:lineRule="auto"/>
        <w:ind w:right="-270" w:firstLine="720"/>
        <w:jc w:val="both"/>
        <w:rPr>
          <w:rFonts w:eastAsia="SimSun" w:cs="Times New Roman"/>
          <w:szCs w:val="24"/>
          <w:lang w:eastAsia="zh-CN"/>
        </w:rPr>
      </w:pPr>
    </w:p>
    <w:p w:rsidR="00484909" w:rsidRPr="00F9565A" w:rsidRDefault="00484909" w:rsidP="00484909">
      <w:pPr>
        <w:spacing w:after="0" w:line="480" w:lineRule="auto"/>
      </w:pPr>
    </w:p>
    <w:sectPr w:rsidR="00484909" w:rsidRPr="00F9565A" w:rsidSect="00F9565A">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6AC" w:rsidRDefault="009556AC" w:rsidP="00F9565A">
      <w:pPr>
        <w:spacing w:after="0" w:line="240" w:lineRule="auto"/>
      </w:pPr>
      <w:r>
        <w:separator/>
      </w:r>
    </w:p>
  </w:endnote>
  <w:endnote w:type="continuationSeparator" w:id="0">
    <w:p w:rsidR="009556AC" w:rsidRDefault="009556AC" w:rsidP="00F956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6AC" w:rsidRDefault="009556AC" w:rsidP="00F9565A">
      <w:pPr>
        <w:spacing w:after="0" w:line="240" w:lineRule="auto"/>
      </w:pPr>
      <w:r>
        <w:separator/>
      </w:r>
    </w:p>
  </w:footnote>
  <w:footnote w:type="continuationSeparator" w:id="0">
    <w:p w:rsidR="009556AC" w:rsidRDefault="009556AC" w:rsidP="00F956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909" w:rsidRDefault="00A47F7D">
    <w:pPr>
      <w:pStyle w:val="Header"/>
    </w:pPr>
    <w:r>
      <w:t>COMPREHENSIVE EXAMINATION</w:t>
    </w:r>
    <w:r>
      <w:tab/>
    </w:r>
    <w:r>
      <w:tab/>
    </w:r>
    <w:fldSimple w:instr=" PAGE   \* MERGEFORMAT ">
      <w:r w:rsidR="00CE61AC">
        <w:rPr>
          <w:noProof/>
        </w:rPr>
        <w:t>2</w:t>
      </w:r>
    </w:fldSimple>
    <w:r>
      <w:tab/>
    </w:r>
  </w:p>
  <w:p w:rsidR="00F9565A" w:rsidRDefault="00A47F7D">
    <w:pPr>
      <w:pStyle w:val="Header"/>
    </w:pPr>
    <w:r>
      <w:tab/>
    </w:r>
    <w:r>
      <w:tab/>
    </w:r>
  </w:p>
  <w:p w:rsidR="00F9565A" w:rsidRDefault="00F956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65A" w:rsidRDefault="00F9565A">
    <w:pPr>
      <w:pStyle w:val="Header"/>
    </w:pPr>
    <w:r>
      <w:t xml:space="preserve">Running head: </w:t>
    </w:r>
    <w:r w:rsidR="00A47F7D">
      <w:t>COMPREHENSIVE EXAMINATION</w:t>
    </w:r>
    <w:r w:rsidR="00A47F7D">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CB0619"/>
    <w:rsid w:val="001A4EDB"/>
    <w:rsid w:val="00307E87"/>
    <w:rsid w:val="00484909"/>
    <w:rsid w:val="006A2C37"/>
    <w:rsid w:val="00743705"/>
    <w:rsid w:val="009556AC"/>
    <w:rsid w:val="00A47F7D"/>
    <w:rsid w:val="00CB0619"/>
    <w:rsid w:val="00CE61AC"/>
    <w:rsid w:val="00DD53D5"/>
    <w:rsid w:val="00F956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E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5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565A"/>
  </w:style>
  <w:style w:type="paragraph" w:styleId="Footer">
    <w:name w:val="footer"/>
    <w:basedOn w:val="Normal"/>
    <w:link w:val="FooterChar"/>
    <w:uiPriority w:val="99"/>
    <w:semiHidden/>
    <w:unhideWhenUsed/>
    <w:rsid w:val="00F956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565A"/>
  </w:style>
  <w:style w:type="paragraph" w:styleId="BalloonText">
    <w:name w:val="Balloon Text"/>
    <w:basedOn w:val="Normal"/>
    <w:link w:val="BalloonTextChar"/>
    <w:uiPriority w:val="99"/>
    <w:semiHidden/>
    <w:unhideWhenUsed/>
    <w:rsid w:val="00F956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6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457</Words>
  <Characters>2609</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LaLa</dc:creator>
  <cp:lastModifiedBy>LaLa</cp:lastModifiedBy>
  <cp:revision>2</cp:revision>
  <dcterms:created xsi:type="dcterms:W3CDTF">2012-01-25T01:39:00Z</dcterms:created>
  <dcterms:modified xsi:type="dcterms:W3CDTF">2012-01-25T01:39:00Z</dcterms:modified>
</cp:coreProperties>
</file>